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של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השלבים החשובים בחיי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אירועים לפי סדר הזמן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סדרו את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מנחם בגין נולד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מנחם בגין הגיע לארץ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מנחם בגין נהיה ראש הממשלה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מנחם בגין עשה שלום עם מצרים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קודם נולדים ואחר כך מגיעים לארץ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קודם הוא נהיה ראש ממשלה ואז עשה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כדי להיות ראש ממשלה צריך קודם להיות בארץ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 היה האירוע הראשון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עשה שלום עם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ראש ממשלה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הגיע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נולד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התאימו אירוע לתמונה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(תחילת החיים)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(עלייה לישראל)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(תפקיד מנהיגות)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(הסכם עם מדינה שכנה)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הוא נולד, הגיע לארץ ישראל, נהיה ראש ממשלה ועשה שלום עם מצרים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נולד קודם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ראש הממשלה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בתמונות או סמלים (אימוג׳י) כדי לעזור לתלמידים לזכור כל 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לחזור על הסדר כמה פעמים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בפעילויות המסומנות כקלות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של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על מנחם בגין. יש ארבעה דברים שקרו לו. נסדר אותם לפי הזמן - מה היה קודם ומה היה אחר כך.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נולד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 לעולם, התחיל לחיות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עלה לארץ ישראל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הגיע לגור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ראש ממשלה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האדם שמנהל את המדינה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בין מדינות לא להילחם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מצרים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מדינה שכנה של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ציר זמן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שמראה מה קרה קודם ומה קרה אחר כך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סדרו את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עשה שלום עם מצרים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נולד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נהיה ראש הממשלה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הגיע לארץ 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נולד לפני שהגיע לארץ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עשה שלום עם מצרים לפני שנהיה ראש הממשלה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נהיה ראש הממשלה אחרי שהגיע לארץ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האירוע האחרון בציר הזמן הוא שמנחם בגין נולד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היה הכי קודם?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עשה שלום עם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נהיה ראש 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הגיע לארץ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היה הכי מאוחר?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הגיע לארץ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נהיה ראש 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עשה שלום עם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עם איזו מדינה היה השלום?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תפקיד חשוב היה 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שר 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 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ראש עיר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מנחם בגין __________ לארץ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מנחם בגין עשה __________ עם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מנחם בגין נהיה __________ הממשלה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מנחם בגין __________ ואחר כך גדל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התאימו אירוע לתמונה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🍼 נולד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הסכם עם מדינה שכנה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🧭 הגיע לארץ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תחילת החיים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🗳️ נהיה ראש הממשלה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עלייה לישראל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📜 עשה שלום עם מצרים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תפקיד מנהיגות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באיזה סדר קרו הדברים בחיים של מנחם בגין - משפט אחד או שניים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קודם - מנחם בגין נולד או הגיע לארץ 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עם איזו מדינה עשה מנחם בגין שלום?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התפקיד של מנחם בגין במדינה?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ציר הזמן של מנחם בגין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